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A4" w:rsidRDefault="008F1CA4" w:rsidP="008F1CA4">
      <w:pPr>
        <w:widowControl/>
        <w:tabs>
          <w:tab w:val="left" w:pos="12780"/>
        </w:tabs>
        <w:ind w:firstLineChars="543" w:firstLine="2390"/>
        <w:rPr>
          <w:rFonts w:ascii="黑体" w:eastAsia="黑体"/>
          <w:b/>
          <w:bCs/>
          <w:kern w:val="0"/>
          <w:sz w:val="44"/>
          <w:szCs w:val="44"/>
        </w:rPr>
      </w:pPr>
      <w:r>
        <w:rPr>
          <w:rFonts w:ascii="黑体" w:eastAsia="黑体" w:hint="eastAsia"/>
          <w:b/>
          <w:bCs/>
          <w:kern w:val="0"/>
          <w:sz w:val="44"/>
          <w:szCs w:val="44"/>
        </w:rPr>
        <w:t>2015年南县卫生系统公开招聘专业技术人员职位表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0"/>
        <w:gridCol w:w="718"/>
        <w:gridCol w:w="880"/>
        <w:gridCol w:w="1260"/>
        <w:gridCol w:w="1080"/>
        <w:gridCol w:w="720"/>
        <w:gridCol w:w="1080"/>
        <w:gridCol w:w="900"/>
        <w:gridCol w:w="2340"/>
        <w:gridCol w:w="3924"/>
      </w:tblGrid>
      <w:tr w:rsidR="008F1CA4" w:rsidTr="00A21007">
        <w:trPr>
          <w:trHeight w:hRule="exact" w:val="636"/>
        </w:trPr>
        <w:tc>
          <w:tcPr>
            <w:tcW w:w="1210" w:type="dxa"/>
            <w:vAlign w:val="center"/>
          </w:tcPr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招考单位</w:t>
            </w:r>
          </w:p>
        </w:tc>
        <w:tc>
          <w:tcPr>
            <w:tcW w:w="718" w:type="dxa"/>
            <w:vAlign w:val="center"/>
          </w:tcPr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招考</w:t>
            </w:r>
          </w:p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计划</w:t>
            </w:r>
          </w:p>
        </w:tc>
        <w:tc>
          <w:tcPr>
            <w:tcW w:w="880" w:type="dxa"/>
            <w:vAlign w:val="center"/>
          </w:tcPr>
          <w:p w:rsidR="008F1CA4" w:rsidRDefault="008F1CA4" w:rsidP="00A21007">
            <w:pPr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岗位</w:t>
            </w:r>
          </w:p>
          <w:p w:rsidR="008F1CA4" w:rsidRDefault="008F1CA4" w:rsidP="00A21007">
            <w:pPr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代码</w:t>
            </w:r>
          </w:p>
          <w:p w:rsidR="008F1CA4" w:rsidRDefault="008F1CA4" w:rsidP="00A21007">
            <w:pPr>
              <w:rPr>
                <w:rFonts w:ascii="黑体" w:eastAsia="黑体"/>
                <w:b/>
              </w:rPr>
            </w:pPr>
          </w:p>
        </w:tc>
        <w:tc>
          <w:tcPr>
            <w:tcW w:w="1260" w:type="dxa"/>
            <w:vAlign w:val="center"/>
          </w:tcPr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编制</w:t>
            </w:r>
          </w:p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性质</w:t>
            </w:r>
          </w:p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职位</w:t>
            </w:r>
          </w:p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名称</w:t>
            </w:r>
          </w:p>
        </w:tc>
        <w:tc>
          <w:tcPr>
            <w:tcW w:w="720" w:type="dxa"/>
            <w:vAlign w:val="center"/>
          </w:tcPr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拟录</w:t>
            </w:r>
          </w:p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人数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年  龄</w:t>
            </w:r>
          </w:p>
        </w:tc>
        <w:tc>
          <w:tcPr>
            <w:tcW w:w="900" w:type="dxa"/>
            <w:vAlign w:val="center"/>
          </w:tcPr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最低学</w:t>
            </w:r>
          </w:p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历要求</w:t>
            </w:r>
          </w:p>
        </w:tc>
        <w:tc>
          <w:tcPr>
            <w:tcW w:w="2340" w:type="dxa"/>
            <w:vAlign w:val="center"/>
          </w:tcPr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专业要求</w:t>
            </w:r>
          </w:p>
        </w:tc>
        <w:tc>
          <w:tcPr>
            <w:tcW w:w="3924" w:type="dxa"/>
            <w:tcBorders>
              <w:bottom w:val="single" w:sz="4" w:space="0" w:color="auto"/>
            </w:tcBorders>
            <w:vAlign w:val="center"/>
          </w:tcPr>
          <w:p w:rsidR="008F1CA4" w:rsidRDefault="008F1CA4" w:rsidP="00A21007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其  他  要  求</w:t>
            </w:r>
          </w:p>
        </w:tc>
      </w:tr>
      <w:tr w:rsidR="008F1CA4" w:rsidTr="00A21007">
        <w:trPr>
          <w:trHeight w:val="567"/>
        </w:trPr>
        <w:tc>
          <w:tcPr>
            <w:tcW w:w="1210" w:type="dxa"/>
            <w:vMerge w:val="restart"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人民医院</w:t>
            </w:r>
          </w:p>
        </w:tc>
        <w:tc>
          <w:tcPr>
            <w:tcW w:w="718" w:type="dxa"/>
            <w:vMerge w:val="restart"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18</w:t>
            </w:r>
          </w:p>
        </w:tc>
        <w:tc>
          <w:tcPr>
            <w:tcW w:w="880" w:type="dxa"/>
            <w:vAlign w:val="center"/>
          </w:tcPr>
          <w:p w:rsidR="008F1CA4" w:rsidRPr="00CD303E" w:rsidRDefault="008F1CA4" w:rsidP="00A21007">
            <w:pPr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 w:rsidRPr="00CD303E"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5</w:t>
            </w:r>
            <w:r w:rsidRPr="00CD303E">
              <w:rPr>
                <w:rFonts w:ascii="仿宋_GB2312" w:eastAsia="仿宋_GB2312" w:hint="eastAsia"/>
                <w:sz w:val="24"/>
              </w:rPr>
              <w:t>01</w:t>
            </w:r>
          </w:p>
        </w:tc>
        <w:tc>
          <w:tcPr>
            <w:tcW w:w="126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护 理</w:t>
            </w:r>
          </w:p>
        </w:tc>
        <w:tc>
          <w:tcPr>
            <w:tcW w:w="72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6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30岁以下</w:t>
            </w:r>
          </w:p>
        </w:tc>
        <w:tc>
          <w:tcPr>
            <w:tcW w:w="90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专科</w:t>
            </w:r>
          </w:p>
        </w:tc>
        <w:tc>
          <w:tcPr>
            <w:tcW w:w="234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护   理</w:t>
            </w:r>
          </w:p>
        </w:tc>
        <w:tc>
          <w:tcPr>
            <w:tcW w:w="3924" w:type="dxa"/>
            <w:vAlign w:val="center"/>
          </w:tcPr>
          <w:p w:rsidR="008F1CA4" w:rsidRDefault="008F1CA4" w:rsidP="00A21007">
            <w:pPr>
              <w:ind w:left="1800" w:hangingChars="1000" w:hanging="1800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须具备执业护士资格（含本年考试成绩合格者）</w:t>
            </w:r>
          </w:p>
        </w:tc>
      </w:tr>
      <w:tr w:rsidR="008F1CA4" w:rsidTr="00A21007">
        <w:trPr>
          <w:trHeight w:val="564"/>
        </w:trPr>
        <w:tc>
          <w:tcPr>
            <w:tcW w:w="1210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8F1CA4" w:rsidRPr="00CD303E" w:rsidRDefault="008F1CA4" w:rsidP="00A2100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1502</w:t>
            </w:r>
          </w:p>
        </w:tc>
        <w:tc>
          <w:tcPr>
            <w:tcW w:w="126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药 剂</w:t>
            </w:r>
          </w:p>
        </w:tc>
        <w:tc>
          <w:tcPr>
            <w:tcW w:w="72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20"/>
                <w:szCs w:val="21"/>
              </w:rPr>
            </w:pPr>
            <w:r>
              <w:rPr>
                <w:rFonts w:ascii="仿宋_GB2312" w:eastAsia="仿宋_GB2312" w:hAnsi="宋体" w:hint="eastAsia"/>
                <w:sz w:val="20"/>
                <w:szCs w:val="21"/>
              </w:rPr>
              <w:t>35岁以下</w:t>
            </w:r>
          </w:p>
        </w:tc>
        <w:tc>
          <w:tcPr>
            <w:tcW w:w="90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专科</w:t>
            </w:r>
          </w:p>
        </w:tc>
        <w:tc>
          <w:tcPr>
            <w:tcW w:w="234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20"/>
                <w:szCs w:val="21"/>
              </w:rPr>
            </w:pPr>
            <w:r>
              <w:rPr>
                <w:rFonts w:ascii="仿宋_GB2312" w:eastAsia="仿宋_GB2312" w:hAnsi="宋体" w:hint="eastAsia"/>
                <w:sz w:val="20"/>
                <w:szCs w:val="21"/>
              </w:rPr>
              <w:t>药  学</w:t>
            </w:r>
          </w:p>
        </w:tc>
        <w:tc>
          <w:tcPr>
            <w:tcW w:w="3924" w:type="dxa"/>
            <w:vAlign w:val="center"/>
          </w:tcPr>
          <w:p w:rsidR="008F1CA4" w:rsidRDefault="008F1CA4" w:rsidP="00A21007">
            <w:pPr>
              <w:rPr>
                <w:rFonts w:ascii="仿宋_GB2312" w:eastAsia="仿宋_GB2312"/>
                <w:sz w:val="18"/>
                <w:szCs w:val="21"/>
              </w:rPr>
            </w:pPr>
          </w:p>
        </w:tc>
      </w:tr>
      <w:tr w:rsidR="008F1CA4" w:rsidTr="00A21007">
        <w:trPr>
          <w:trHeight w:val="466"/>
        </w:trPr>
        <w:tc>
          <w:tcPr>
            <w:tcW w:w="1210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8F1CA4" w:rsidRPr="00CD303E" w:rsidRDefault="008F1CA4" w:rsidP="00A2100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1503</w:t>
            </w:r>
          </w:p>
        </w:tc>
        <w:tc>
          <w:tcPr>
            <w:tcW w:w="126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18"/>
                <w:szCs w:val="21"/>
              </w:rPr>
            </w:pPr>
            <w:r>
              <w:rPr>
                <w:rFonts w:ascii="仿宋_GB2312" w:eastAsia="仿宋_GB2312" w:hAnsi="宋体" w:hint="eastAsia"/>
                <w:sz w:val="18"/>
                <w:szCs w:val="21"/>
              </w:rPr>
              <w:t>康复科</w:t>
            </w:r>
          </w:p>
        </w:tc>
        <w:tc>
          <w:tcPr>
            <w:tcW w:w="72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30岁以下</w:t>
            </w:r>
          </w:p>
        </w:tc>
        <w:tc>
          <w:tcPr>
            <w:tcW w:w="90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专科</w:t>
            </w:r>
          </w:p>
        </w:tc>
        <w:tc>
          <w:tcPr>
            <w:tcW w:w="234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康复治疗技术</w:t>
            </w:r>
          </w:p>
        </w:tc>
        <w:tc>
          <w:tcPr>
            <w:tcW w:w="3924" w:type="dxa"/>
            <w:vAlign w:val="center"/>
          </w:tcPr>
          <w:p w:rsidR="008F1CA4" w:rsidRDefault="008F1CA4" w:rsidP="00A21007">
            <w:pPr>
              <w:rPr>
                <w:rFonts w:ascii="仿宋_GB2312" w:eastAsia="仿宋_GB2312" w:hAnsi="宋体"/>
                <w:sz w:val="18"/>
                <w:szCs w:val="18"/>
              </w:rPr>
            </w:pPr>
          </w:p>
        </w:tc>
      </w:tr>
      <w:tr w:rsidR="008F1CA4" w:rsidTr="00A21007">
        <w:trPr>
          <w:trHeight w:val="567"/>
        </w:trPr>
        <w:tc>
          <w:tcPr>
            <w:tcW w:w="1210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8F1CA4" w:rsidRPr="00CD303E" w:rsidRDefault="008F1CA4" w:rsidP="00A2100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1504</w:t>
            </w:r>
          </w:p>
        </w:tc>
        <w:tc>
          <w:tcPr>
            <w:tcW w:w="126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20"/>
                <w:szCs w:val="21"/>
              </w:rPr>
              <w:t>检 验</w:t>
            </w:r>
          </w:p>
        </w:tc>
        <w:tc>
          <w:tcPr>
            <w:tcW w:w="72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20"/>
                <w:szCs w:val="21"/>
              </w:rPr>
            </w:pPr>
            <w:r>
              <w:rPr>
                <w:rFonts w:ascii="仿宋_GB2312" w:eastAsia="仿宋_GB2312" w:hAnsi="宋体" w:hint="eastAsia"/>
                <w:sz w:val="20"/>
                <w:szCs w:val="21"/>
              </w:rPr>
              <w:t>30岁以下</w:t>
            </w:r>
          </w:p>
        </w:tc>
        <w:tc>
          <w:tcPr>
            <w:tcW w:w="90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本科</w:t>
            </w:r>
          </w:p>
        </w:tc>
        <w:tc>
          <w:tcPr>
            <w:tcW w:w="234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20"/>
                <w:szCs w:val="21"/>
              </w:rPr>
            </w:pPr>
            <w:r>
              <w:rPr>
                <w:rFonts w:ascii="仿宋_GB2312" w:eastAsia="仿宋_GB2312" w:hAnsi="宋体" w:hint="eastAsia"/>
                <w:sz w:val="20"/>
                <w:szCs w:val="21"/>
              </w:rPr>
              <w:t>临床检验</w:t>
            </w:r>
          </w:p>
        </w:tc>
        <w:tc>
          <w:tcPr>
            <w:tcW w:w="3924" w:type="dxa"/>
            <w:vAlign w:val="center"/>
          </w:tcPr>
          <w:p w:rsidR="008F1CA4" w:rsidRDefault="008F1CA4" w:rsidP="00A21007">
            <w:pPr>
              <w:rPr>
                <w:rFonts w:ascii="仿宋_GB2312" w:eastAsia="仿宋_GB2312"/>
                <w:sz w:val="18"/>
                <w:szCs w:val="21"/>
              </w:rPr>
            </w:pPr>
          </w:p>
        </w:tc>
      </w:tr>
      <w:tr w:rsidR="008F1CA4" w:rsidTr="00A21007">
        <w:trPr>
          <w:trHeight w:val="554"/>
        </w:trPr>
        <w:tc>
          <w:tcPr>
            <w:tcW w:w="1210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8F1CA4" w:rsidRPr="00CD303E" w:rsidRDefault="008F1CA4" w:rsidP="00A2100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1505</w:t>
            </w:r>
          </w:p>
        </w:tc>
        <w:tc>
          <w:tcPr>
            <w:tcW w:w="126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骨 科</w:t>
            </w:r>
          </w:p>
        </w:tc>
        <w:tc>
          <w:tcPr>
            <w:tcW w:w="72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30岁以下</w:t>
            </w:r>
          </w:p>
        </w:tc>
        <w:tc>
          <w:tcPr>
            <w:tcW w:w="90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>全日制</w:t>
            </w:r>
          </w:p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本科</w:t>
            </w:r>
          </w:p>
        </w:tc>
        <w:tc>
          <w:tcPr>
            <w:tcW w:w="234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临床医学</w:t>
            </w:r>
          </w:p>
        </w:tc>
        <w:tc>
          <w:tcPr>
            <w:tcW w:w="3924" w:type="dxa"/>
            <w:vAlign w:val="center"/>
          </w:tcPr>
          <w:p w:rsidR="008F1CA4" w:rsidRDefault="008F1CA4" w:rsidP="00A21007">
            <w:pPr>
              <w:rPr>
                <w:rFonts w:ascii="仿宋_GB2312" w:eastAsia="仿宋_GB2312"/>
                <w:sz w:val="18"/>
                <w:szCs w:val="21"/>
              </w:rPr>
            </w:pPr>
          </w:p>
        </w:tc>
      </w:tr>
      <w:tr w:rsidR="008F1CA4" w:rsidTr="00A21007">
        <w:trPr>
          <w:trHeight w:val="567"/>
        </w:trPr>
        <w:tc>
          <w:tcPr>
            <w:tcW w:w="1210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8F1CA4" w:rsidRPr="00CD303E" w:rsidRDefault="008F1CA4" w:rsidP="00A210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1506</w:t>
            </w:r>
          </w:p>
        </w:tc>
        <w:tc>
          <w:tcPr>
            <w:tcW w:w="126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妇产科</w:t>
            </w:r>
          </w:p>
        </w:tc>
        <w:tc>
          <w:tcPr>
            <w:tcW w:w="72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30岁以下</w:t>
            </w:r>
          </w:p>
        </w:tc>
        <w:tc>
          <w:tcPr>
            <w:tcW w:w="90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>全日制</w:t>
            </w:r>
          </w:p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本科</w:t>
            </w:r>
          </w:p>
        </w:tc>
        <w:tc>
          <w:tcPr>
            <w:tcW w:w="234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临床医学</w:t>
            </w:r>
          </w:p>
        </w:tc>
        <w:tc>
          <w:tcPr>
            <w:tcW w:w="3924" w:type="dxa"/>
            <w:vAlign w:val="center"/>
          </w:tcPr>
          <w:p w:rsidR="008F1CA4" w:rsidRDefault="008F1CA4" w:rsidP="00A21007"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8F1CA4" w:rsidTr="008F1CA4">
        <w:trPr>
          <w:trHeight w:val="476"/>
        </w:trPr>
        <w:tc>
          <w:tcPr>
            <w:tcW w:w="1210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8F1CA4" w:rsidRPr="00CD303E" w:rsidRDefault="008F1CA4" w:rsidP="00A2100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1507</w:t>
            </w:r>
          </w:p>
        </w:tc>
        <w:tc>
          <w:tcPr>
            <w:tcW w:w="126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外 科</w:t>
            </w:r>
          </w:p>
        </w:tc>
        <w:tc>
          <w:tcPr>
            <w:tcW w:w="72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30岁以下</w:t>
            </w:r>
          </w:p>
        </w:tc>
        <w:tc>
          <w:tcPr>
            <w:tcW w:w="90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>全日制</w:t>
            </w:r>
          </w:p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本科</w:t>
            </w:r>
          </w:p>
        </w:tc>
        <w:tc>
          <w:tcPr>
            <w:tcW w:w="234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临床医学</w:t>
            </w:r>
          </w:p>
        </w:tc>
        <w:tc>
          <w:tcPr>
            <w:tcW w:w="3924" w:type="dxa"/>
            <w:vAlign w:val="center"/>
          </w:tcPr>
          <w:p w:rsidR="008F1CA4" w:rsidRDefault="008F1CA4" w:rsidP="00A21007"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8F1CA4" w:rsidTr="008F1CA4">
        <w:trPr>
          <w:trHeight w:val="400"/>
        </w:trPr>
        <w:tc>
          <w:tcPr>
            <w:tcW w:w="1210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8F1CA4" w:rsidRPr="00CD303E" w:rsidRDefault="008F1CA4" w:rsidP="00A2100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1508</w:t>
            </w:r>
          </w:p>
        </w:tc>
        <w:tc>
          <w:tcPr>
            <w:tcW w:w="126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20"/>
                <w:szCs w:val="21"/>
              </w:rPr>
              <w:t>B超医师</w:t>
            </w:r>
          </w:p>
        </w:tc>
        <w:tc>
          <w:tcPr>
            <w:tcW w:w="72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20"/>
                <w:szCs w:val="21"/>
              </w:rPr>
            </w:pPr>
            <w:r>
              <w:rPr>
                <w:rFonts w:ascii="仿宋_GB2312" w:eastAsia="仿宋_GB2312" w:hAnsi="宋体" w:hint="eastAsia"/>
                <w:sz w:val="20"/>
                <w:szCs w:val="21"/>
              </w:rPr>
              <w:t>35岁以下</w:t>
            </w:r>
          </w:p>
        </w:tc>
        <w:tc>
          <w:tcPr>
            <w:tcW w:w="90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本科</w:t>
            </w:r>
          </w:p>
        </w:tc>
        <w:tc>
          <w:tcPr>
            <w:tcW w:w="234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医学影像学或临床医学</w:t>
            </w:r>
          </w:p>
        </w:tc>
        <w:tc>
          <w:tcPr>
            <w:tcW w:w="3924" w:type="dxa"/>
            <w:vAlign w:val="center"/>
          </w:tcPr>
          <w:p w:rsidR="008F1CA4" w:rsidRDefault="008F1CA4" w:rsidP="00A21007">
            <w:pPr>
              <w:rPr>
                <w:rFonts w:ascii="仿宋_GB2312" w:eastAsia="仿宋_GB2312"/>
                <w:sz w:val="18"/>
                <w:szCs w:val="21"/>
              </w:rPr>
            </w:pPr>
          </w:p>
        </w:tc>
      </w:tr>
      <w:tr w:rsidR="008F1CA4" w:rsidTr="008F1CA4">
        <w:trPr>
          <w:trHeight w:val="394"/>
        </w:trPr>
        <w:tc>
          <w:tcPr>
            <w:tcW w:w="1210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8F1CA4" w:rsidRPr="00CD303E" w:rsidRDefault="008F1CA4" w:rsidP="00A2100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1509</w:t>
            </w:r>
          </w:p>
        </w:tc>
        <w:tc>
          <w:tcPr>
            <w:tcW w:w="126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18"/>
                <w:szCs w:val="21"/>
              </w:rPr>
              <w:t>儿 科</w:t>
            </w:r>
          </w:p>
        </w:tc>
        <w:tc>
          <w:tcPr>
            <w:tcW w:w="72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30岁以下</w:t>
            </w:r>
          </w:p>
        </w:tc>
        <w:tc>
          <w:tcPr>
            <w:tcW w:w="90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本科</w:t>
            </w:r>
          </w:p>
        </w:tc>
        <w:tc>
          <w:tcPr>
            <w:tcW w:w="234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临床医学</w:t>
            </w:r>
          </w:p>
        </w:tc>
        <w:tc>
          <w:tcPr>
            <w:tcW w:w="3924" w:type="dxa"/>
            <w:vAlign w:val="center"/>
          </w:tcPr>
          <w:p w:rsidR="008F1CA4" w:rsidRDefault="008F1CA4" w:rsidP="00A21007">
            <w:pPr>
              <w:rPr>
                <w:rFonts w:ascii="仿宋_GB2312" w:eastAsia="仿宋_GB2312" w:hAnsi="宋体"/>
                <w:sz w:val="18"/>
                <w:szCs w:val="18"/>
              </w:rPr>
            </w:pPr>
          </w:p>
        </w:tc>
      </w:tr>
      <w:tr w:rsidR="008F1CA4" w:rsidTr="008F1CA4">
        <w:trPr>
          <w:trHeight w:val="388"/>
        </w:trPr>
        <w:tc>
          <w:tcPr>
            <w:tcW w:w="1210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8F1CA4" w:rsidRPr="00CD303E" w:rsidRDefault="008F1CA4" w:rsidP="00A2100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1510</w:t>
            </w:r>
          </w:p>
        </w:tc>
        <w:tc>
          <w:tcPr>
            <w:tcW w:w="126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18"/>
                <w:szCs w:val="21"/>
              </w:rPr>
            </w:pPr>
            <w:r>
              <w:rPr>
                <w:rFonts w:ascii="仿宋_GB2312" w:eastAsia="仿宋_GB2312" w:hAnsi="宋体" w:hint="eastAsia"/>
                <w:sz w:val="18"/>
                <w:szCs w:val="21"/>
              </w:rPr>
              <w:t>内 科</w:t>
            </w:r>
          </w:p>
        </w:tc>
        <w:tc>
          <w:tcPr>
            <w:tcW w:w="72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30岁以下</w:t>
            </w:r>
          </w:p>
        </w:tc>
        <w:tc>
          <w:tcPr>
            <w:tcW w:w="90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本科</w:t>
            </w:r>
          </w:p>
        </w:tc>
        <w:tc>
          <w:tcPr>
            <w:tcW w:w="234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临床医学</w:t>
            </w:r>
          </w:p>
        </w:tc>
        <w:tc>
          <w:tcPr>
            <w:tcW w:w="3924" w:type="dxa"/>
            <w:vAlign w:val="center"/>
          </w:tcPr>
          <w:p w:rsidR="008F1CA4" w:rsidRDefault="008F1CA4" w:rsidP="00A21007">
            <w:pPr>
              <w:rPr>
                <w:rFonts w:ascii="仿宋_GB2312" w:eastAsia="仿宋_GB2312" w:hAnsi="宋体"/>
                <w:sz w:val="18"/>
                <w:szCs w:val="18"/>
              </w:rPr>
            </w:pPr>
          </w:p>
        </w:tc>
      </w:tr>
      <w:tr w:rsidR="008F1CA4" w:rsidTr="008F1CA4">
        <w:trPr>
          <w:trHeight w:val="452"/>
        </w:trPr>
        <w:tc>
          <w:tcPr>
            <w:tcW w:w="1210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8F1CA4" w:rsidRPr="00CD303E" w:rsidRDefault="008F1CA4" w:rsidP="00A2100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差额事业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麻 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35岁以下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>大专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临床医学或麻醉学</w:t>
            </w:r>
          </w:p>
        </w:tc>
        <w:tc>
          <w:tcPr>
            <w:tcW w:w="3924" w:type="dxa"/>
            <w:tcBorders>
              <w:bottom w:val="single" w:sz="4" w:space="0" w:color="auto"/>
            </w:tcBorders>
            <w:vAlign w:val="center"/>
          </w:tcPr>
          <w:p w:rsidR="008F1CA4" w:rsidRDefault="008F1CA4" w:rsidP="00A21007"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8F1CA4" w:rsidTr="008F1CA4">
        <w:trPr>
          <w:trHeight w:val="274"/>
        </w:trPr>
        <w:tc>
          <w:tcPr>
            <w:tcW w:w="1210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8F1CA4" w:rsidRDefault="008F1CA4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8F1CA4" w:rsidRPr="00CD303E" w:rsidRDefault="008F1CA4" w:rsidP="00A210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1512</w:t>
            </w:r>
          </w:p>
        </w:tc>
        <w:tc>
          <w:tcPr>
            <w:tcW w:w="126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20"/>
                <w:szCs w:val="21"/>
              </w:rPr>
              <w:t>医患办干事</w:t>
            </w:r>
          </w:p>
        </w:tc>
        <w:tc>
          <w:tcPr>
            <w:tcW w:w="72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 w:hAnsi="宋体"/>
                <w:sz w:val="20"/>
                <w:szCs w:val="21"/>
              </w:rPr>
            </w:pPr>
            <w:r>
              <w:rPr>
                <w:rFonts w:ascii="仿宋_GB2312" w:eastAsia="仿宋_GB2312" w:hAnsi="宋体" w:hint="eastAsia"/>
                <w:sz w:val="20"/>
                <w:szCs w:val="21"/>
              </w:rPr>
              <w:t>35岁以下</w:t>
            </w:r>
          </w:p>
        </w:tc>
        <w:tc>
          <w:tcPr>
            <w:tcW w:w="90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  <w:szCs w:val="18"/>
              </w:rPr>
              <w:t>本科</w:t>
            </w:r>
          </w:p>
        </w:tc>
        <w:tc>
          <w:tcPr>
            <w:tcW w:w="2340" w:type="dxa"/>
            <w:vAlign w:val="center"/>
          </w:tcPr>
          <w:p w:rsidR="008F1CA4" w:rsidRDefault="008F1CA4" w:rsidP="00A21007">
            <w:pPr>
              <w:jc w:val="center"/>
              <w:rPr>
                <w:rFonts w:ascii="仿宋_GB2312" w:eastAsia="仿宋_GB2312"/>
                <w:sz w:val="20"/>
                <w:szCs w:val="21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临床医学</w:t>
            </w:r>
          </w:p>
        </w:tc>
        <w:tc>
          <w:tcPr>
            <w:tcW w:w="3924" w:type="dxa"/>
            <w:vAlign w:val="center"/>
          </w:tcPr>
          <w:p w:rsidR="008F1CA4" w:rsidRDefault="008F1CA4" w:rsidP="00A21007">
            <w:pPr>
              <w:rPr>
                <w:rFonts w:ascii="仿宋_GB2312" w:eastAsia="仿宋_GB2312" w:hAnsi="宋体"/>
                <w:sz w:val="18"/>
                <w:szCs w:val="21"/>
              </w:rPr>
            </w:pPr>
          </w:p>
        </w:tc>
      </w:tr>
    </w:tbl>
    <w:p w:rsidR="00153287" w:rsidRDefault="00153287" w:rsidP="00153287">
      <w:pPr>
        <w:widowControl/>
        <w:tabs>
          <w:tab w:val="left" w:pos="12780"/>
        </w:tabs>
        <w:ind w:firstLineChars="543" w:firstLine="2390"/>
        <w:rPr>
          <w:rFonts w:ascii="黑体" w:eastAsia="黑体" w:hint="eastAsia"/>
          <w:b/>
          <w:bCs/>
          <w:kern w:val="0"/>
          <w:sz w:val="44"/>
          <w:szCs w:val="44"/>
        </w:rPr>
      </w:pPr>
      <w:r>
        <w:rPr>
          <w:rFonts w:ascii="黑体" w:eastAsia="黑体" w:hint="eastAsia"/>
          <w:b/>
          <w:bCs/>
          <w:kern w:val="0"/>
          <w:sz w:val="44"/>
          <w:szCs w:val="44"/>
        </w:rPr>
        <w:lastRenderedPageBreak/>
        <w:t>2015年南县卫生系统公开招聘专业技术人员职位表</w:t>
      </w:r>
    </w:p>
    <w:p w:rsidR="00153287" w:rsidRDefault="00153287" w:rsidP="00153287">
      <w:pPr>
        <w:tabs>
          <w:tab w:val="left" w:pos="12465"/>
        </w:tabs>
        <w:spacing w:line="240" w:lineRule="exact"/>
        <w:ind w:firstLineChars="492" w:firstLine="2165"/>
        <w:rPr>
          <w:rFonts w:hint="eastAsia"/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9"/>
        <w:gridCol w:w="703"/>
        <w:gridCol w:w="716"/>
        <w:gridCol w:w="1440"/>
        <w:gridCol w:w="1080"/>
        <w:gridCol w:w="900"/>
        <w:gridCol w:w="720"/>
        <w:gridCol w:w="900"/>
        <w:gridCol w:w="2160"/>
        <w:gridCol w:w="4250"/>
      </w:tblGrid>
      <w:tr w:rsidR="00153287" w:rsidTr="00A21007">
        <w:trPr>
          <w:trHeight w:hRule="exact" w:val="711"/>
        </w:trPr>
        <w:tc>
          <w:tcPr>
            <w:tcW w:w="1209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招考单位</w:t>
            </w:r>
          </w:p>
        </w:tc>
        <w:tc>
          <w:tcPr>
            <w:tcW w:w="703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招考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计划</w:t>
            </w:r>
          </w:p>
        </w:tc>
        <w:tc>
          <w:tcPr>
            <w:tcW w:w="716" w:type="dxa"/>
            <w:vAlign w:val="center"/>
          </w:tcPr>
          <w:p w:rsidR="00153287" w:rsidRDefault="00153287" w:rsidP="00A21007">
            <w:pPr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岗位</w:t>
            </w:r>
          </w:p>
          <w:p w:rsidR="00153287" w:rsidRDefault="00153287" w:rsidP="00A21007">
            <w:pPr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代码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rPr>
                <w:rFonts w:ascii="黑体" w:eastAsia="黑体" w:hint="eastAsia"/>
                <w:b/>
              </w:rPr>
            </w:pPr>
          </w:p>
          <w:p w:rsidR="00153287" w:rsidRDefault="00153287" w:rsidP="00A21007">
            <w:pPr>
              <w:ind w:firstLineChars="98" w:firstLine="206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编制性质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职位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名称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拟录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人数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年龄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最低学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历要求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专业要求</w:t>
            </w:r>
          </w:p>
        </w:tc>
        <w:tc>
          <w:tcPr>
            <w:tcW w:w="4250" w:type="dxa"/>
            <w:tcBorders>
              <w:bottom w:val="single" w:sz="4" w:space="0" w:color="auto"/>
            </w:tcBorders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其  他  要  求</w:t>
            </w:r>
          </w:p>
        </w:tc>
      </w:tr>
      <w:tr w:rsidR="00153287" w:rsidTr="00A21007">
        <w:trPr>
          <w:trHeight w:hRule="exact" w:val="907"/>
        </w:trPr>
        <w:tc>
          <w:tcPr>
            <w:tcW w:w="1209" w:type="dxa"/>
            <w:vMerge w:val="restart"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中医医院</w:t>
            </w:r>
          </w:p>
        </w:tc>
        <w:tc>
          <w:tcPr>
            <w:tcW w:w="703" w:type="dxa"/>
            <w:vMerge w:val="restart"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9</w:t>
            </w:r>
          </w:p>
        </w:tc>
        <w:tc>
          <w:tcPr>
            <w:tcW w:w="716" w:type="dxa"/>
            <w:vAlign w:val="center"/>
          </w:tcPr>
          <w:p w:rsidR="00153287" w:rsidRPr="00A31818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A31818">
              <w:rPr>
                <w:rFonts w:ascii="仿宋_GB2312" w:eastAsia="仿宋_GB2312" w:hAnsi="宋体" w:hint="eastAsia"/>
                <w:sz w:val="24"/>
              </w:rPr>
              <w:t>1513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int="eastAsia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药剂科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35岁以下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药学</w:t>
            </w:r>
          </w:p>
        </w:tc>
        <w:tc>
          <w:tcPr>
            <w:tcW w:w="4250" w:type="dxa"/>
            <w:vAlign w:val="center"/>
          </w:tcPr>
          <w:p w:rsidR="00153287" w:rsidRDefault="00153287" w:rsidP="00A21007">
            <w:pPr>
              <w:ind w:leftChars="450" w:left="2045" w:hangingChars="550" w:hanging="1100"/>
              <w:rPr>
                <w:rFonts w:ascii="仿宋_GB2312" w:eastAsia="仿宋_GB2312" w:hAnsi="宋体" w:hint="eastAsia"/>
                <w:sz w:val="20"/>
                <w:szCs w:val="20"/>
              </w:rPr>
            </w:pPr>
          </w:p>
        </w:tc>
      </w:tr>
      <w:tr w:rsidR="00153287" w:rsidTr="00A21007">
        <w:trPr>
          <w:trHeight w:hRule="exact" w:val="1089"/>
        </w:trPr>
        <w:tc>
          <w:tcPr>
            <w:tcW w:w="1209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03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153287" w:rsidRPr="00A31818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A31818">
              <w:rPr>
                <w:rFonts w:ascii="仿宋_GB2312" w:eastAsia="仿宋_GB2312" w:hAnsi="宋体" w:hint="eastAsia"/>
                <w:sz w:val="24"/>
              </w:rPr>
              <w:t>1514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int="eastAsia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中医内科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35岁以下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本科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中医学或中西医结合</w:t>
            </w:r>
          </w:p>
        </w:tc>
        <w:tc>
          <w:tcPr>
            <w:tcW w:w="4250" w:type="dxa"/>
            <w:vAlign w:val="center"/>
          </w:tcPr>
          <w:p w:rsidR="00153287" w:rsidRDefault="00153287" w:rsidP="00A21007">
            <w:pPr>
              <w:rPr>
                <w:rFonts w:ascii="仿宋_GB2312" w:eastAsia="仿宋_GB2312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大专学历且已取得执业医师资格可报考</w:t>
            </w:r>
          </w:p>
        </w:tc>
      </w:tr>
      <w:tr w:rsidR="00153287" w:rsidTr="00A21007">
        <w:trPr>
          <w:trHeight w:hRule="exact" w:val="907"/>
        </w:trPr>
        <w:tc>
          <w:tcPr>
            <w:tcW w:w="1209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03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153287" w:rsidRPr="00A31818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A31818">
              <w:rPr>
                <w:rFonts w:ascii="仿宋_GB2312" w:eastAsia="仿宋_GB2312" w:hAnsi="宋体" w:hint="eastAsia"/>
                <w:sz w:val="24"/>
              </w:rPr>
              <w:t>1515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int="eastAsia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骨伤科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35岁以下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本科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中医学或中西医结合</w:t>
            </w:r>
          </w:p>
        </w:tc>
        <w:tc>
          <w:tcPr>
            <w:tcW w:w="4250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大专学历且已取得执业医师资格可报考</w:t>
            </w:r>
          </w:p>
        </w:tc>
      </w:tr>
      <w:tr w:rsidR="00153287" w:rsidTr="00A21007">
        <w:trPr>
          <w:trHeight w:hRule="exact" w:val="907"/>
        </w:trPr>
        <w:tc>
          <w:tcPr>
            <w:tcW w:w="1209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03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153287" w:rsidRPr="00A31818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A31818">
              <w:rPr>
                <w:rFonts w:ascii="仿宋_GB2312" w:eastAsia="仿宋_GB2312" w:hAnsi="宋体" w:hint="eastAsia"/>
                <w:sz w:val="24"/>
              </w:rPr>
              <w:t>1516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int="eastAsia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急诊科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1"/>
              </w:rPr>
              <w:t>35岁以下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本科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中医学或中西医结合</w:t>
            </w:r>
          </w:p>
        </w:tc>
        <w:tc>
          <w:tcPr>
            <w:tcW w:w="4250" w:type="dxa"/>
            <w:vAlign w:val="center"/>
          </w:tcPr>
          <w:p w:rsidR="00153287" w:rsidRDefault="00153287" w:rsidP="00A21007">
            <w:pPr>
              <w:rPr>
                <w:rFonts w:ascii="仿宋_GB2312" w:eastAsia="仿宋_GB2312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大专学历且已取得执业医师资格可报考</w:t>
            </w:r>
          </w:p>
        </w:tc>
      </w:tr>
      <w:tr w:rsidR="00153287" w:rsidTr="00153287">
        <w:trPr>
          <w:trHeight w:hRule="exact" w:val="689"/>
        </w:trPr>
        <w:tc>
          <w:tcPr>
            <w:tcW w:w="1209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03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153287" w:rsidRPr="00A31818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A31818">
              <w:rPr>
                <w:rFonts w:ascii="仿宋_GB2312" w:eastAsia="仿宋_GB2312" w:hAnsi="宋体" w:hint="eastAsia"/>
                <w:sz w:val="24"/>
              </w:rPr>
              <w:t>1517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int="eastAsia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影像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</w:t>
            </w:r>
          </w:p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医学影像技术</w:t>
            </w:r>
          </w:p>
        </w:tc>
        <w:tc>
          <w:tcPr>
            <w:tcW w:w="4250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</w:p>
        </w:tc>
      </w:tr>
      <w:tr w:rsidR="00153287" w:rsidTr="00153287">
        <w:trPr>
          <w:trHeight w:hRule="exact" w:val="788"/>
        </w:trPr>
        <w:tc>
          <w:tcPr>
            <w:tcW w:w="1209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03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153287" w:rsidRPr="00A31818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A31818">
              <w:rPr>
                <w:rFonts w:ascii="仿宋_GB2312" w:eastAsia="仿宋_GB2312" w:hAnsi="宋体" w:hint="eastAsia"/>
                <w:sz w:val="24"/>
              </w:rPr>
              <w:t>1518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int="eastAsia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检验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</w:t>
            </w:r>
          </w:p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医学检验技术</w:t>
            </w:r>
          </w:p>
        </w:tc>
        <w:tc>
          <w:tcPr>
            <w:tcW w:w="4250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</w:p>
        </w:tc>
      </w:tr>
      <w:tr w:rsidR="00153287" w:rsidTr="00A21007">
        <w:trPr>
          <w:trHeight w:hRule="exact" w:val="907"/>
        </w:trPr>
        <w:tc>
          <w:tcPr>
            <w:tcW w:w="1209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03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153287" w:rsidRPr="00A31818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A31818">
              <w:rPr>
                <w:rFonts w:ascii="仿宋_GB2312" w:eastAsia="仿宋_GB2312" w:hAnsi="宋体" w:hint="eastAsia"/>
                <w:sz w:val="24"/>
              </w:rPr>
              <w:t>1519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int="eastAsia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护理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</w:t>
            </w:r>
          </w:p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护理</w:t>
            </w:r>
          </w:p>
        </w:tc>
        <w:tc>
          <w:tcPr>
            <w:tcW w:w="4250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须具备执业护士资格（含本年考试成绩合格者）</w:t>
            </w:r>
          </w:p>
        </w:tc>
      </w:tr>
    </w:tbl>
    <w:p w:rsidR="00153287" w:rsidRDefault="00153287" w:rsidP="00153287">
      <w:pPr>
        <w:widowControl/>
        <w:tabs>
          <w:tab w:val="left" w:pos="12780"/>
        </w:tabs>
        <w:jc w:val="center"/>
        <w:rPr>
          <w:rFonts w:ascii="黑体" w:eastAsia="黑体" w:hint="eastAsia"/>
          <w:b/>
          <w:bCs/>
          <w:kern w:val="0"/>
          <w:sz w:val="44"/>
          <w:szCs w:val="44"/>
        </w:rPr>
      </w:pPr>
      <w:r>
        <w:br w:type="page"/>
      </w:r>
      <w:r>
        <w:rPr>
          <w:rFonts w:ascii="黑体" w:eastAsia="黑体" w:hint="eastAsia"/>
          <w:b/>
          <w:bCs/>
          <w:kern w:val="0"/>
          <w:sz w:val="44"/>
          <w:szCs w:val="44"/>
        </w:rPr>
        <w:lastRenderedPageBreak/>
        <w:t>2015年南县卫生系统公开招聘专业技术人员职位表</w:t>
      </w:r>
    </w:p>
    <w:p w:rsidR="00153287" w:rsidRDefault="00153287" w:rsidP="00153287">
      <w:pPr>
        <w:widowControl/>
        <w:tabs>
          <w:tab w:val="left" w:pos="12780"/>
        </w:tabs>
        <w:ind w:firstLineChars="443" w:firstLine="93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0"/>
        <w:gridCol w:w="718"/>
        <w:gridCol w:w="700"/>
        <w:gridCol w:w="1440"/>
        <w:gridCol w:w="1080"/>
        <w:gridCol w:w="720"/>
        <w:gridCol w:w="1080"/>
        <w:gridCol w:w="1080"/>
        <w:gridCol w:w="1620"/>
        <w:gridCol w:w="4444"/>
      </w:tblGrid>
      <w:tr w:rsidR="00153287" w:rsidTr="00A21007">
        <w:trPr>
          <w:trHeight w:hRule="exact" w:val="796"/>
        </w:trPr>
        <w:tc>
          <w:tcPr>
            <w:tcW w:w="121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招考单位</w:t>
            </w:r>
          </w:p>
        </w:tc>
        <w:tc>
          <w:tcPr>
            <w:tcW w:w="718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招考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计划</w:t>
            </w:r>
          </w:p>
        </w:tc>
        <w:tc>
          <w:tcPr>
            <w:tcW w:w="70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岗位代码</w:t>
            </w:r>
          </w:p>
          <w:p w:rsidR="00153287" w:rsidRDefault="00153287" w:rsidP="00A21007">
            <w:pPr>
              <w:jc w:val="center"/>
              <w:rPr>
                <w:rFonts w:ascii="黑体" w:eastAsia="黑体"/>
                <w:b/>
              </w:rPr>
            </w:pP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编制性质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职位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名称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拟录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人数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年  龄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最低学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历要求</w:t>
            </w:r>
          </w:p>
        </w:tc>
        <w:tc>
          <w:tcPr>
            <w:tcW w:w="162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专业要求</w:t>
            </w:r>
          </w:p>
        </w:tc>
        <w:tc>
          <w:tcPr>
            <w:tcW w:w="4444" w:type="dxa"/>
            <w:tcBorders>
              <w:bottom w:val="single" w:sz="4" w:space="0" w:color="auto"/>
            </w:tcBorders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其  他  要  求</w:t>
            </w:r>
          </w:p>
        </w:tc>
      </w:tr>
      <w:tr w:rsidR="00153287" w:rsidTr="00A21007">
        <w:trPr>
          <w:trHeight w:val="757"/>
        </w:trPr>
        <w:tc>
          <w:tcPr>
            <w:tcW w:w="1210" w:type="dxa"/>
            <w:vMerge w:val="restart"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疾控中心</w:t>
            </w:r>
          </w:p>
        </w:tc>
        <w:tc>
          <w:tcPr>
            <w:tcW w:w="718" w:type="dxa"/>
            <w:vMerge w:val="restart"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</w:t>
            </w:r>
          </w:p>
        </w:tc>
        <w:tc>
          <w:tcPr>
            <w:tcW w:w="70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1520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全额事业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疾病控制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35岁以下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本  科</w:t>
            </w:r>
          </w:p>
        </w:tc>
        <w:tc>
          <w:tcPr>
            <w:tcW w:w="16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预防医学</w:t>
            </w:r>
          </w:p>
        </w:tc>
        <w:tc>
          <w:tcPr>
            <w:tcW w:w="4444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</w:p>
        </w:tc>
      </w:tr>
      <w:tr w:rsidR="00153287" w:rsidTr="00A21007">
        <w:trPr>
          <w:trHeight w:val="698"/>
        </w:trPr>
        <w:tc>
          <w:tcPr>
            <w:tcW w:w="121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1521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全额事业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检验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30岁以下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  专</w:t>
            </w:r>
          </w:p>
        </w:tc>
        <w:tc>
          <w:tcPr>
            <w:tcW w:w="16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临床医学检验</w:t>
            </w:r>
          </w:p>
        </w:tc>
        <w:tc>
          <w:tcPr>
            <w:tcW w:w="4444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</w:p>
        </w:tc>
      </w:tr>
      <w:tr w:rsidR="00153287" w:rsidTr="00A21007">
        <w:trPr>
          <w:trHeight w:val="851"/>
        </w:trPr>
        <w:tc>
          <w:tcPr>
            <w:tcW w:w="1210" w:type="dxa"/>
            <w:vMerge w:val="restart"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妇幼保</w:t>
            </w:r>
          </w:p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健院</w:t>
            </w:r>
          </w:p>
        </w:tc>
        <w:tc>
          <w:tcPr>
            <w:tcW w:w="718" w:type="dxa"/>
            <w:vMerge w:val="restart"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</w:t>
            </w:r>
          </w:p>
        </w:tc>
        <w:tc>
          <w:tcPr>
            <w:tcW w:w="70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1522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ind w:left="155"/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全额事业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妇产科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35岁以下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本  科</w:t>
            </w:r>
          </w:p>
        </w:tc>
        <w:tc>
          <w:tcPr>
            <w:tcW w:w="16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临床医学</w:t>
            </w:r>
          </w:p>
        </w:tc>
        <w:tc>
          <w:tcPr>
            <w:tcW w:w="4444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大专学历且已取得执业医师资格可报考</w:t>
            </w:r>
          </w:p>
        </w:tc>
      </w:tr>
      <w:tr w:rsidR="00153287" w:rsidTr="00A21007">
        <w:trPr>
          <w:trHeight w:val="851"/>
        </w:trPr>
        <w:tc>
          <w:tcPr>
            <w:tcW w:w="121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1523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全额事业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检验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30岁以下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  专</w:t>
            </w:r>
          </w:p>
        </w:tc>
        <w:tc>
          <w:tcPr>
            <w:tcW w:w="16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临床医学检验</w:t>
            </w:r>
          </w:p>
        </w:tc>
        <w:tc>
          <w:tcPr>
            <w:tcW w:w="4444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</w:p>
        </w:tc>
      </w:tr>
      <w:tr w:rsidR="00153287" w:rsidTr="00153287">
        <w:trPr>
          <w:trHeight w:val="848"/>
        </w:trPr>
        <w:tc>
          <w:tcPr>
            <w:tcW w:w="121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1524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全额事业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护理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30岁以下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  专</w:t>
            </w:r>
          </w:p>
        </w:tc>
        <w:tc>
          <w:tcPr>
            <w:tcW w:w="16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护理或助产</w:t>
            </w:r>
          </w:p>
        </w:tc>
        <w:tc>
          <w:tcPr>
            <w:tcW w:w="4444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须具备执业护士资格（含本年考试成绩合格者）</w:t>
            </w:r>
          </w:p>
        </w:tc>
      </w:tr>
      <w:tr w:rsidR="00153287" w:rsidTr="00A21007">
        <w:trPr>
          <w:trHeight w:val="684"/>
        </w:trPr>
        <w:tc>
          <w:tcPr>
            <w:tcW w:w="1210" w:type="dxa"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血防专科医院</w:t>
            </w:r>
          </w:p>
        </w:tc>
        <w:tc>
          <w:tcPr>
            <w:tcW w:w="718" w:type="dxa"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</w:p>
        </w:tc>
        <w:tc>
          <w:tcPr>
            <w:tcW w:w="70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1525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全额事业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护理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30岁以下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  专</w:t>
            </w:r>
          </w:p>
        </w:tc>
        <w:tc>
          <w:tcPr>
            <w:tcW w:w="16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护   理</w:t>
            </w:r>
          </w:p>
        </w:tc>
        <w:tc>
          <w:tcPr>
            <w:tcW w:w="4444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须具备执业护士资格（含本年考试成绩合格者）</w:t>
            </w:r>
          </w:p>
        </w:tc>
      </w:tr>
      <w:tr w:rsidR="00153287" w:rsidTr="00153287">
        <w:trPr>
          <w:trHeight w:val="713"/>
        </w:trPr>
        <w:tc>
          <w:tcPr>
            <w:tcW w:w="1210" w:type="dxa"/>
            <w:vMerge w:val="restart"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三人民</w:t>
            </w:r>
          </w:p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医院</w:t>
            </w:r>
          </w:p>
        </w:tc>
        <w:tc>
          <w:tcPr>
            <w:tcW w:w="718" w:type="dxa"/>
            <w:vMerge w:val="restart"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70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1526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精神科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35岁以下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本  科</w:t>
            </w:r>
          </w:p>
        </w:tc>
        <w:tc>
          <w:tcPr>
            <w:tcW w:w="16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临床医学</w:t>
            </w:r>
          </w:p>
        </w:tc>
        <w:tc>
          <w:tcPr>
            <w:tcW w:w="4444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大专学历且已取得执业医师资格可报考</w:t>
            </w:r>
          </w:p>
        </w:tc>
      </w:tr>
      <w:tr w:rsidR="00153287" w:rsidTr="00153287">
        <w:trPr>
          <w:trHeight w:val="702"/>
        </w:trPr>
        <w:tc>
          <w:tcPr>
            <w:tcW w:w="121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1527</w:t>
            </w:r>
          </w:p>
        </w:tc>
        <w:tc>
          <w:tcPr>
            <w:tcW w:w="144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皮肤科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35岁以下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本  科</w:t>
            </w:r>
          </w:p>
        </w:tc>
        <w:tc>
          <w:tcPr>
            <w:tcW w:w="16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临床医学</w:t>
            </w:r>
          </w:p>
        </w:tc>
        <w:tc>
          <w:tcPr>
            <w:tcW w:w="4444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大专学历且已取得执业医师资格可报考</w:t>
            </w:r>
          </w:p>
        </w:tc>
      </w:tr>
    </w:tbl>
    <w:p w:rsidR="00153287" w:rsidRDefault="00153287" w:rsidP="00153287">
      <w:pPr>
        <w:widowControl/>
        <w:tabs>
          <w:tab w:val="left" w:pos="12780"/>
        </w:tabs>
        <w:jc w:val="center"/>
        <w:rPr>
          <w:rFonts w:ascii="黑体" w:eastAsia="黑体" w:hint="eastAsia"/>
          <w:b/>
          <w:bCs/>
          <w:kern w:val="0"/>
          <w:sz w:val="44"/>
          <w:szCs w:val="44"/>
        </w:rPr>
      </w:pPr>
      <w:r>
        <w:br w:type="page"/>
      </w:r>
      <w:r>
        <w:rPr>
          <w:rFonts w:hint="eastAsia"/>
        </w:rPr>
        <w:lastRenderedPageBreak/>
        <w:t xml:space="preserve">    </w:t>
      </w:r>
      <w:r>
        <w:rPr>
          <w:rFonts w:ascii="黑体" w:eastAsia="黑体" w:hint="eastAsia"/>
          <w:b/>
          <w:bCs/>
          <w:kern w:val="0"/>
          <w:sz w:val="44"/>
          <w:szCs w:val="44"/>
        </w:rPr>
        <w:t>2015年南县卫生系统公开招聘专业技术人员职位表</w:t>
      </w:r>
    </w:p>
    <w:p w:rsidR="00153287" w:rsidRDefault="00153287" w:rsidP="00153287">
      <w:pPr>
        <w:widowControl/>
        <w:tabs>
          <w:tab w:val="left" w:pos="12780"/>
        </w:tabs>
        <w:ind w:firstLineChars="443" w:firstLine="93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720"/>
        <w:gridCol w:w="720"/>
        <w:gridCol w:w="1080"/>
        <w:gridCol w:w="1080"/>
        <w:gridCol w:w="720"/>
        <w:gridCol w:w="1080"/>
        <w:gridCol w:w="900"/>
        <w:gridCol w:w="2160"/>
        <w:gridCol w:w="4351"/>
      </w:tblGrid>
      <w:tr w:rsidR="00153287" w:rsidTr="00A21007">
        <w:trPr>
          <w:trHeight w:hRule="exact" w:val="641"/>
        </w:trPr>
        <w:tc>
          <w:tcPr>
            <w:tcW w:w="1188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招考单位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招考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计划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岗位代码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编制性质   </w:t>
            </w:r>
          </w:p>
          <w:p w:rsidR="00153287" w:rsidRDefault="00153287" w:rsidP="00A21007">
            <w:pPr>
              <w:rPr>
                <w:rFonts w:ascii="黑体" w:eastAsia="黑体" w:hint="eastAsia"/>
                <w:b/>
              </w:rPr>
            </w:pP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职位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名称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拟录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人数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年  龄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最低学</w:t>
            </w:r>
          </w:p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历要求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专业要求</w:t>
            </w:r>
          </w:p>
        </w:tc>
        <w:tc>
          <w:tcPr>
            <w:tcW w:w="4351" w:type="dxa"/>
            <w:tcBorders>
              <w:bottom w:val="single" w:sz="4" w:space="0" w:color="auto"/>
            </w:tcBorders>
            <w:vAlign w:val="center"/>
          </w:tcPr>
          <w:p w:rsidR="00153287" w:rsidRDefault="00153287" w:rsidP="00A21007">
            <w:pPr>
              <w:jc w:val="center"/>
              <w:rPr>
                <w:rFonts w:ascii="黑体" w:eastAsia="黑体" w:hint="eastAsia"/>
                <w:b/>
              </w:rPr>
            </w:pPr>
            <w:r>
              <w:rPr>
                <w:rFonts w:ascii="黑体" w:eastAsia="黑体" w:hint="eastAsia"/>
                <w:b/>
              </w:rPr>
              <w:t>其  他  要  求</w:t>
            </w:r>
          </w:p>
        </w:tc>
      </w:tr>
      <w:tr w:rsidR="00153287" w:rsidTr="00153287">
        <w:trPr>
          <w:trHeight w:hRule="exact" w:val="536"/>
        </w:trPr>
        <w:tc>
          <w:tcPr>
            <w:tcW w:w="1188" w:type="dxa"/>
            <w:vMerge w:val="restart"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乡镇</w:t>
            </w:r>
          </w:p>
          <w:p w:rsidR="00153287" w:rsidRDefault="00153287" w:rsidP="00A2100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卫生院</w:t>
            </w:r>
          </w:p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30</w:t>
            </w:r>
          </w:p>
        </w:tc>
        <w:tc>
          <w:tcPr>
            <w:tcW w:w="72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1528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内科1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8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35岁以下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  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临床医学</w:t>
            </w:r>
          </w:p>
        </w:tc>
        <w:tc>
          <w:tcPr>
            <w:tcW w:w="4351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中专学历且已取得执业助理医师资格可报考</w:t>
            </w:r>
          </w:p>
        </w:tc>
      </w:tr>
      <w:tr w:rsidR="00153287" w:rsidTr="00153287">
        <w:trPr>
          <w:trHeight w:hRule="exact" w:val="558"/>
        </w:trPr>
        <w:tc>
          <w:tcPr>
            <w:tcW w:w="118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1529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内科2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35岁以下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  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中医学或中西医结合</w:t>
            </w:r>
          </w:p>
        </w:tc>
        <w:tc>
          <w:tcPr>
            <w:tcW w:w="4351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中专学历且已取得执业助理医师资格可报考</w:t>
            </w:r>
          </w:p>
        </w:tc>
      </w:tr>
      <w:tr w:rsidR="00153287" w:rsidTr="00153287">
        <w:trPr>
          <w:trHeight w:hRule="exact" w:val="566"/>
        </w:trPr>
        <w:tc>
          <w:tcPr>
            <w:tcW w:w="118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1530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妇产科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35岁以下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  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临床医学</w:t>
            </w:r>
          </w:p>
        </w:tc>
        <w:tc>
          <w:tcPr>
            <w:tcW w:w="4351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中专学历且已取得执业助理医师资格可报考</w:t>
            </w:r>
          </w:p>
        </w:tc>
      </w:tr>
      <w:tr w:rsidR="00153287" w:rsidTr="00153287">
        <w:trPr>
          <w:trHeight w:hRule="exact" w:val="560"/>
        </w:trPr>
        <w:tc>
          <w:tcPr>
            <w:tcW w:w="118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1531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公卫卫生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35岁以下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  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ind w:firstLineChars="50" w:firstLine="100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公共卫生或预防医学</w:t>
            </w:r>
          </w:p>
        </w:tc>
        <w:tc>
          <w:tcPr>
            <w:tcW w:w="4351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中专学历且已取得执业助理医师资格可报考</w:t>
            </w:r>
          </w:p>
        </w:tc>
      </w:tr>
      <w:tr w:rsidR="00153287" w:rsidTr="00153287">
        <w:trPr>
          <w:trHeight w:hRule="exact" w:val="582"/>
        </w:trPr>
        <w:tc>
          <w:tcPr>
            <w:tcW w:w="118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1532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放  射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35岁以下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  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spacing w:line="280" w:lineRule="exact"/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 xml:space="preserve"> 临床医学影像学或</w:t>
            </w:r>
          </w:p>
          <w:p w:rsidR="00153287" w:rsidRDefault="00153287" w:rsidP="00A21007">
            <w:pPr>
              <w:spacing w:line="280" w:lineRule="exact"/>
              <w:ind w:firstLineChars="250" w:firstLine="500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临床医学</w:t>
            </w:r>
          </w:p>
        </w:tc>
        <w:tc>
          <w:tcPr>
            <w:tcW w:w="4351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中专学历且已取得执业助理医师资格可报考</w:t>
            </w:r>
          </w:p>
        </w:tc>
      </w:tr>
      <w:tr w:rsidR="00153287" w:rsidTr="00153287">
        <w:trPr>
          <w:trHeight w:hRule="exact" w:val="562"/>
        </w:trPr>
        <w:tc>
          <w:tcPr>
            <w:tcW w:w="118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1533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B超医师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35岁以下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  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spacing w:line="280" w:lineRule="exact"/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 xml:space="preserve"> 临床医学影像学或</w:t>
            </w:r>
          </w:p>
          <w:p w:rsidR="00153287" w:rsidRDefault="00153287" w:rsidP="00A21007">
            <w:pPr>
              <w:spacing w:line="280" w:lineRule="exact"/>
              <w:ind w:firstLineChars="250" w:firstLine="500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临床医学</w:t>
            </w:r>
          </w:p>
        </w:tc>
        <w:tc>
          <w:tcPr>
            <w:tcW w:w="4351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中专学历且已取得执业助理医师资格可报考</w:t>
            </w:r>
          </w:p>
        </w:tc>
      </w:tr>
      <w:tr w:rsidR="00153287" w:rsidTr="00153287">
        <w:trPr>
          <w:trHeight w:hRule="exact" w:val="428"/>
        </w:trPr>
        <w:tc>
          <w:tcPr>
            <w:tcW w:w="118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1534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 xml:space="preserve"> 口  腔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  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口  腔</w:t>
            </w:r>
          </w:p>
        </w:tc>
        <w:tc>
          <w:tcPr>
            <w:tcW w:w="4351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</w:p>
        </w:tc>
      </w:tr>
      <w:tr w:rsidR="00153287" w:rsidTr="00153287">
        <w:trPr>
          <w:trHeight w:hRule="exact" w:val="562"/>
        </w:trPr>
        <w:tc>
          <w:tcPr>
            <w:tcW w:w="118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1535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护  士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8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  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护  理</w:t>
            </w:r>
          </w:p>
        </w:tc>
        <w:tc>
          <w:tcPr>
            <w:tcW w:w="4351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 xml:space="preserve">须具备执业护士资格（含本年考试成绩合格者）          </w:t>
            </w:r>
          </w:p>
        </w:tc>
      </w:tr>
      <w:tr w:rsidR="00153287" w:rsidTr="00A21007">
        <w:trPr>
          <w:trHeight w:hRule="exact" w:val="459"/>
        </w:trPr>
        <w:tc>
          <w:tcPr>
            <w:tcW w:w="118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1536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检  验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  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临床医学检验</w:t>
            </w:r>
          </w:p>
        </w:tc>
        <w:tc>
          <w:tcPr>
            <w:tcW w:w="4351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</w:p>
        </w:tc>
      </w:tr>
      <w:tr w:rsidR="00153287" w:rsidTr="00153287">
        <w:trPr>
          <w:trHeight w:hRule="exact" w:val="392"/>
        </w:trPr>
        <w:tc>
          <w:tcPr>
            <w:tcW w:w="118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1537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药  剂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中  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药  学</w:t>
            </w:r>
          </w:p>
        </w:tc>
        <w:tc>
          <w:tcPr>
            <w:tcW w:w="4351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</w:p>
        </w:tc>
      </w:tr>
      <w:tr w:rsidR="00153287" w:rsidTr="00153287">
        <w:trPr>
          <w:trHeight w:hRule="exact" w:val="414"/>
        </w:trPr>
        <w:tc>
          <w:tcPr>
            <w:tcW w:w="118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1538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会  计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大  专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spacing w:line="280" w:lineRule="exact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 xml:space="preserve">     财务管理</w:t>
            </w:r>
          </w:p>
        </w:tc>
        <w:tc>
          <w:tcPr>
            <w:tcW w:w="4351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须具备会计从业资格证</w:t>
            </w:r>
          </w:p>
        </w:tc>
      </w:tr>
      <w:tr w:rsidR="00153287" w:rsidTr="00153287">
        <w:trPr>
          <w:trHeight w:hRule="exact" w:val="439"/>
        </w:trPr>
        <w:tc>
          <w:tcPr>
            <w:tcW w:w="1188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153287" w:rsidRDefault="00153287" w:rsidP="00A21007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53287" w:rsidRPr="00E55694" w:rsidRDefault="00153287" w:rsidP="00A21007">
            <w:pPr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E55694">
              <w:rPr>
                <w:rFonts w:ascii="仿宋_GB2312" w:eastAsia="仿宋_GB2312" w:hAnsi="宋体" w:hint="eastAsia"/>
                <w:sz w:val="24"/>
              </w:rPr>
              <w:t>1539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差额事业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计算机</w:t>
            </w:r>
          </w:p>
        </w:tc>
        <w:tc>
          <w:tcPr>
            <w:tcW w:w="72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30岁以下</w:t>
            </w:r>
          </w:p>
        </w:tc>
        <w:tc>
          <w:tcPr>
            <w:tcW w:w="900" w:type="dxa"/>
            <w:vAlign w:val="center"/>
          </w:tcPr>
          <w:p w:rsidR="00153287" w:rsidRDefault="00153287" w:rsidP="00A21007">
            <w:pPr>
              <w:jc w:val="center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本  科</w:t>
            </w:r>
          </w:p>
        </w:tc>
        <w:tc>
          <w:tcPr>
            <w:tcW w:w="2160" w:type="dxa"/>
            <w:vAlign w:val="center"/>
          </w:tcPr>
          <w:p w:rsidR="00153287" w:rsidRDefault="00153287" w:rsidP="00A21007">
            <w:pPr>
              <w:spacing w:line="280" w:lineRule="exact"/>
              <w:ind w:firstLineChars="100" w:firstLine="200"/>
              <w:rPr>
                <w:rFonts w:ascii="仿宋_GB2312" w:eastAsia="仿宋_GB2312" w:hAnsi="宋体" w:hint="eastAsia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计算机科学与技术</w:t>
            </w:r>
          </w:p>
        </w:tc>
        <w:tc>
          <w:tcPr>
            <w:tcW w:w="4351" w:type="dxa"/>
            <w:vAlign w:val="center"/>
          </w:tcPr>
          <w:p w:rsidR="00153287" w:rsidRDefault="00153287" w:rsidP="00A21007">
            <w:pPr>
              <w:rPr>
                <w:rFonts w:ascii="仿宋_GB2312" w:eastAsia="仿宋_GB2312" w:hAnsi="宋体" w:hint="eastAsia"/>
                <w:sz w:val="20"/>
                <w:szCs w:val="20"/>
              </w:rPr>
            </w:pPr>
          </w:p>
        </w:tc>
      </w:tr>
    </w:tbl>
    <w:p w:rsidR="00FC4129" w:rsidRDefault="00FC4129"/>
    <w:sectPr w:rsidR="00FC4129" w:rsidSect="008F1CA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2F6" w:rsidRDefault="005342F6" w:rsidP="008F1CA4">
      <w:r>
        <w:separator/>
      </w:r>
    </w:p>
  </w:endnote>
  <w:endnote w:type="continuationSeparator" w:id="1">
    <w:p w:rsidR="005342F6" w:rsidRDefault="005342F6" w:rsidP="008F1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2F6" w:rsidRDefault="005342F6" w:rsidP="008F1CA4">
      <w:r>
        <w:separator/>
      </w:r>
    </w:p>
  </w:footnote>
  <w:footnote w:type="continuationSeparator" w:id="1">
    <w:p w:rsidR="005342F6" w:rsidRDefault="005342F6" w:rsidP="008F1C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1CA4"/>
    <w:rsid w:val="0000717A"/>
    <w:rsid w:val="00153287"/>
    <w:rsid w:val="005342F6"/>
    <w:rsid w:val="008F1CA4"/>
    <w:rsid w:val="00FC4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1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1C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1C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1C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334</Words>
  <Characters>1905</Characters>
  <Application>Microsoft Office Word</Application>
  <DocSecurity>0</DocSecurity>
  <Lines>15</Lines>
  <Paragraphs>4</Paragraphs>
  <ScaleCrop>false</ScaleCrop>
  <Company>微软中国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2015-09-16T07:06:00Z</dcterms:created>
  <dcterms:modified xsi:type="dcterms:W3CDTF">2015-09-16T07:10:00Z</dcterms:modified>
</cp:coreProperties>
</file>