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</w:t>
      </w:r>
    </w:p>
    <w:tbl>
      <w:tblPr>
        <w:tblStyle w:val="3"/>
        <w:tblW w:w="1010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2175"/>
        <w:gridCol w:w="975"/>
        <w:gridCol w:w="780"/>
        <w:gridCol w:w="2280"/>
        <w:gridCol w:w="1290"/>
        <w:gridCol w:w="1139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10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2023年益阳市南县公开招聘教师及工作人员入围面试名单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笔试总分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李紫璇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430124********7969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20232917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84.45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周萝希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430903********5720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20232923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430623********8546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20231508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童建红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430621********6129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20231504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汤思琦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430921********1346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20231506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苏佳妮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430602********6625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20231505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430921********5147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20230205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430623********2421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20230202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431028********0027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20230233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430482********6942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20230229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宋志斌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431222********1439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20230907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唐晓丽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430529********0308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20230905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430621********0420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20231129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431224********0378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20231124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430903********4220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20232625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王艾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432522********2985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20232616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王路瑶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410823********792X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20232728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430903********5465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20232713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430521********3336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20232811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430822********0064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20232719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刘嘉欣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430921********4529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20231920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黄萌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430921********384X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20231917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430921********0865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20232008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81.95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430103********3522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20232121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周军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430724********6219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20233026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罗焕霞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430923********0344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20233032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430921********5769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20233020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430902********6012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20233024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430921********7929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20232932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88.55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孙永飞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431022********4212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20232933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430921********4229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20231413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430124********7124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20231531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文嘉慧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430903********6322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20230621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刘昕穗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430921********5460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20230628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430124********148X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20231614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430903********2431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20231601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430124********2967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20231826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430703********0028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20231631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430903********6029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20231717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430922********4229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20231732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高中财务管理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黄怡琪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430921********1320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20230132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高中财务管理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刘昕哲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430703********0761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20230117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430981********3527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20230303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430922********0015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20230301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431281********6441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20230401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430725********6326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20230416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万佳新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430921********1314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20230105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廖阳春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431024********3616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20230102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桂花园初中数学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430921********8533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20232820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桂花园初中数学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熊孟琪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432402********6526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20232824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桂花园初中英语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430921********3220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20230820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79.95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桂花园初中英语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谭慧萍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430921********2226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20230817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桂花园初中语文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430922********3828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20231829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桂花园初中语文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孟京葶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430921********262X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20231827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桂花园小学数学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430921********7053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20232331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桂花园小学数学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昌子桢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430921********0042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20232208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桂花园小学英语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430382********1563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20230935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桂花园小学英语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李祥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430623********511X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20230916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75.45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桂花园小学语文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王思琪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430921********0024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20232428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桂花园小学语文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熊艾芳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430921********3948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20232411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职高地理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440112********1220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20231501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职高地理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433123********3612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20231503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职高美术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罗佳丽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430721********0083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20231032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职高美术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谭心怡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430124********6180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20231114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职高数学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李润宇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430922********5516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20231805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职高数学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430922********6424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20231802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职高数学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430921********1763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20231803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职高数学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430626********7625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20231810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职高信息技术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张凤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430903********2720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20233002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职高信息技术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何秀娟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431023********6523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20233013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职高学前教育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陈天蒙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430623********0525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20231905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职高学前教育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舒雅婕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430581********0064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20231908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职高学前教育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肖珏涵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432322********0026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20231904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职高学前教育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430981********1848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20231901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职高音乐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朱思颖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430723********0069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20231325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职高音乐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黄思婷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430923********202X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20231233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职高音乐（舞蹈）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唐珊珊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430921********0027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20230521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职高音乐（舞蹈）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杨舒绚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433124********3646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20230526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职高英语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曹晓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430903********4528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20230430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职高英语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李诗璇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430923********292X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20230424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职高语文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唐雨欣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430124********9567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20230329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职高语文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徐晗敏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430623********6127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20230309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77.95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职高语文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430921********3226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20230314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77.95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职高语文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李蕾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430922********0026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20230308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职高语文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王希宇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430725********6760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20230328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职高财会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胡秋萍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430981********5422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20233501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职高财会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雷慧琦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430903********3322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20233503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职高财会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何倩宇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430921********0067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20233509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职高财会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430523********0041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20233519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职高财会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孙令怡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430921********0025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20233512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职高电子电工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黄艺佳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430424********5429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20233415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职高电子电工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430921********833X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20233416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职高电子电工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刘敏栏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430725********2540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20233414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职高电子电工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胡晨轩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430921********0071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20233417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职高电子电工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430581********5274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20233418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职高国际经济与贸易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孙思英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430821********0624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20233110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职高国际经济与贸易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430523********7627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20233109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职高国际经济与贸易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徐秋妍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430502********2022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20233111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职高国际经济与贸易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430921********1769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20233107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职高国际经济与贸易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周世杰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430921********1319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20233112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职高旅游服务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430681********9360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20233205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职高旅游服务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袁靖盼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430821********7066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20233221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职高旅游服务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430681********7629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20233118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职高旅游服务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周思静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430623********512X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20233227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职高旅游服务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黄婧宇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430923********2647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20233223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职高数控技术应用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430921********1768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20233425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职高数控技术应用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刘湘俊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430703********325X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20233427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职高数控技术应用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唐兵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430981********3516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20233426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职高数控技术应用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430921********2615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20233424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职高艺术设计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龚雨欣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433125********0061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20233311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职高艺术设计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袁嘉雯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430981********0920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20233330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职高艺术设计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430703********8058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20233334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职高艺术设计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宋佳燕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430921********6163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20233403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职高艺术设计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熊子灵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433101********0025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20233317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职高淡水养殖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刘玉蕾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430525********7428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20233601</w:t>
            </w:r>
          </w:p>
        </w:tc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资格审查合格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职高淡水养殖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433130********7122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20233602</w:t>
            </w:r>
          </w:p>
        </w:tc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资格审查合格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职高淡水养殖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王烨明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430525********3514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20233603</w:t>
            </w:r>
          </w:p>
        </w:tc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资格审查合格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职高淡水养殖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430923********8550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20233604</w:t>
            </w:r>
          </w:p>
        </w:tc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资格审查合格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职高淡水养殖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向小娟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431224********0384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20233605</w:t>
            </w:r>
          </w:p>
        </w:tc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资格审查合格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职高制冷和空调设备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运行与维护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430681********4614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20233606</w:t>
            </w:r>
          </w:p>
        </w:tc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资格审查合格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职高制冷和空调设备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运行与维护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430981********3023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20233607</w:t>
            </w:r>
          </w:p>
        </w:tc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资格审查合格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职高制冷和空调设备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运行与维护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聂海艳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432503********4683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20233608</w:t>
            </w:r>
          </w:p>
        </w:tc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资格审查合格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1962" w:right="1474" w:bottom="1848" w:left="1587" w:header="851" w:footer="992" w:gutter="0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wYTVlNTY0ZGYyMmRkMDFlODM4YmRjY2ZmYWU1ODYifQ=="/>
  </w:docVars>
  <w:rsids>
    <w:rsidRoot w:val="00000000"/>
    <w:rsid w:val="2411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2023-06-28T03:55:46Z</dcterms:created>
  <dc:creator>Administrator</dc:creator>
  <cp:lastModifiedBy>DiSer Piero - Wp .</cp:lastModifiedBy>
  <dcterms:modified xsi:type="dcterms:W3CDTF">2023-06-28T03:55:59Z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56A6E6A46D624000A4367EA59D8C6943_12</vt:lpwstr>
  </property>
</Properties>
</file>